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ESTADO DE SANTA CATARINA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MUNICIPIO DE IRATI 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PERÍODO :</w:t>
      </w:r>
      <w:r w:rsidR="0051584E" w:rsidRPr="0040339E">
        <w:rPr>
          <w:rFonts w:ascii="Arial" w:hAnsi="Arial" w:cs="Arial"/>
          <w:b/>
        </w:rPr>
        <w:t xml:space="preserve"> 15/03/2021 a 28/03/2021</w:t>
      </w:r>
    </w:p>
    <w:p w:rsidR="004D2DDD" w:rsidRPr="0040339E" w:rsidRDefault="004D2DDD" w:rsidP="004D2DDD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PLANEJAMENTO </w:t>
      </w:r>
      <w:r w:rsidRPr="001566FA">
        <w:rPr>
          <w:rFonts w:ascii="Arial" w:hAnsi="Arial" w:cs="Arial"/>
          <w:b/>
        </w:rPr>
        <w:t>QUINZENAL</w:t>
      </w:r>
      <w:r w:rsidRPr="0040339E">
        <w:rPr>
          <w:rFonts w:ascii="Arial" w:hAnsi="Arial" w:cs="Arial"/>
          <w:b/>
        </w:rPr>
        <w:t xml:space="preserve"> INTERDISCIPLINAR A SER REALIZAD</w:t>
      </w:r>
      <w:r w:rsidR="0051584E" w:rsidRPr="0040339E">
        <w:rPr>
          <w:rFonts w:ascii="Arial" w:hAnsi="Arial" w:cs="Arial"/>
          <w:b/>
        </w:rPr>
        <w:t xml:space="preserve">O NA </w:t>
      </w:r>
    </w:p>
    <w:p w:rsidR="0051584E" w:rsidRDefault="0051584E" w:rsidP="0051584E">
      <w:pPr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ESCOLA CEMIR</w:t>
      </w:r>
    </w:p>
    <w:p w:rsidR="001566FA" w:rsidRPr="0040339E" w:rsidRDefault="001566FA" w:rsidP="005158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PROFESSORA: </w:t>
      </w:r>
      <w:r w:rsidRPr="001566FA">
        <w:rPr>
          <w:rFonts w:ascii="Arial" w:hAnsi="Arial" w:cs="Arial"/>
        </w:rPr>
        <w:t>FAVIANE SORDI ELY</w:t>
      </w:r>
    </w:p>
    <w:p w:rsidR="004D2DDD" w:rsidRPr="0040339E" w:rsidRDefault="004D2DDD" w:rsidP="004D2DDD">
      <w:pPr>
        <w:rPr>
          <w:rFonts w:ascii="Arial" w:hAnsi="Arial" w:cs="Arial"/>
        </w:rPr>
      </w:pPr>
      <w:r w:rsidRPr="0040339E">
        <w:rPr>
          <w:rFonts w:ascii="Arial" w:hAnsi="Arial" w:cs="Arial"/>
          <w:b/>
        </w:rPr>
        <w:t xml:space="preserve">TURMAS ENVOLVIDAS: </w:t>
      </w:r>
      <w:r w:rsidRPr="0040339E">
        <w:rPr>
          <w:rFonts w:ascii="Arial" w:hAnsi="Arial" w:cs="Arial"/>
        </w:rPr>
        <w:t xml:space="preserve">3º ANO </w:t>
      </w:r>
    </w:p>
    <w:p w:rsidR="004D2DDD" w:rsidRPr="0040339E" w:rsidRDefault="005149DD" w:rsidP="004D2DDD">
      <w:pPr>
        <w:rPr>
          <w:rFonts w:ascii="Arial" w:hAnsi="Arial" w:cs="Arial"/>
        </w:rPr>
      </w:pPr>
      <w:r w:rsidRPr="0040339E">
        <w:rPr>
          <w:rFonts w:ascii="Arial" w:hAnsi="Arial" w:cs="Arial"/>
        </w:rPr>
        <w:t>Tema:</w:t>
      </w:r>
      <w:r w:rsidR="0051584E" w:rsidRPr="0040339E">
        <w:rPr>
          <w:rFonts w:ascii="Arial" w:hAnsi="Arial" w:cs="Arial"/>
        </w:rPr>
        <w:t xml:space="preserve"> Água</w:t>
      </w:r>
    </w:p>
    <w:p w:rsidR="004D2DDD" w:rsidRPr="0040339E" w:rsidRDefault="004D2DDD" w:rsidP="004D2DDD">
      <w:pPr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OBJETIVOS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-Ler, compreender e interpretar</w:t>
      </w:r>
      <w:r w:rsidR="0051584E" w:rsidRPr="0040339E">
        <w:rPr>
          <w:rFonts w:ascii="Arial" w:hAnsi="Arial" w:cs="Arial"/>
        </w:rPr>
        <w:t xml:space="preserve"> o texto informativo água</w:t>
      </w:r>
      <w:r w:rsidRPr="0040339E">
        <w:rPr>
          <w:rFonts w:ascii="Arial" w:hAnsi="Arial" w:cs="Arial"/>
        </w:rPr>
        <w:t>;</w:t>
      </w:r>
    </w:p>
    <w:p w:rsidR="0051584E" w:rsidRPr="0040339E" w:rsidRDefault="004D2DDD" w:rsidP="0051584E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Classificarpalavras pelo número de sílabas;</w:t>
      </w:r>
    </w:p>
    <w:p w:rsidR="004D2DDD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Completar</w:t>
      </w:r>
      <w:r w:rsidR="004D2DDD" w:rsidRPr="0040339E">
        <w:rPr>
          <w:rFonts w:ascii="Arial" w:hAnsi="Arial" w:cs="Arial"/>
        </w:rPr>
        <w:t>corretame</w:t>
      </w:r>
      <w:r w:rsidRPr="0040339E">
        <w:rPr>
          <w:rFonts w:ascii="Arial" w:hAnsi="Arial" w:cs="Arial"/>
        </w:rPr>
        <w:t>nte palavras com R ou RR</w:t>
      </w:r>
      <w:r w:rsidR="004D2DDD" w:rsidRPr="0040339E">
        <w:rPr>
          <w:rFonts w:ascii="Arial" w:hAnsi="Arial" w:cs="Arial"/>
        </w:rPr>
        <w:t>;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717F93" w:rsidRPr="0040339E">
        <w:rPr>
          <w:rFonts w:ascii="Arial" w:hAnsi="Arial" w:cs="Arial"/>
        </w:rPr>
        <w:t xml:space="preserve">Ler,  entender e produzir </w:t>
      </w:r>
      <w:r w:rsidRPr="0040339E">
        <w:rPr>
          <w:rFonts w:ascii="Arial" w:hAnsi="Arial" w:cs="Arial"/>
        </w:rPr>
        <w:t xml:space="preserve"> text</w:t>
      </w:r>
      <w:r w:rsidR="00717F93" w:rsidRPr="0040339E">
        <w:rPr>
          <w:rFonts w:ascii="Arial" w:hAnsi="Arial" w:cs="Arial"/>
        </w:rPr>
        <w:t>os com rima</w:t>
      </w:r>
      <w:r w:rsidRPr="0040339E">
        <w:rPr>
          <w:rFonts w:ascii="Arial" w:hAnsi="Arial" w:cs="Arial"/>
        </w:rPr>
        <w:t>;</w:t>
      </w:r>
    </w:p>
    <w:p w:rsidR="00897DB9" w:rsidRPr="0040339E" w:rsidRDefault="00897DB9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 xml:space="preserve">- </w:t>
      </w:r>
      <w:r w:rsidR="00905640" w:rsidRPr="0040339E">
        <w:rPr>
          <w:rFonts w:ascii="Arial" w:hAnsi="Arial" w:cs="Arial"/>
        </w:rPr>
        <w:t>Utilizar diferentes sinais de pontuação em final de frases;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Conhecer os estados físicos da água ( sólido, líquido e gasoso);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-Identificar os cuidados que devemos ter com a água potável;</w:t>
      </w:r>
    </w:p>
    <w:p w:rsidR="0051584E" w:rsidRPr="0040339E" w:rsidRDefault="0051584E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717F93" w:rsidRPr="0040339E">
        <w:rPr>
          <w:rFonts w:ascii="Arial" w:hAnsi="Arial" w:cs="Arial"/>
        </w:rPr>
        <w:t xml:space="preserve"> Compreender a importância da agua desde o início da história;</w:t>
      </w:r>
    </w:p>
    <w:p w:rsidR="004D2DDD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</w:t>
      </w:r>
      <w:r w:rsidR="004D2DDD" w:rsidRPr="0040339E">
        <w:rPr>
          <w:rFonts w:ascii="Arial" w:hAnsi="Arial" w:cs="Arial"/>
        </w:rPr>
        <w:t>Ler e interpretar, comparar e resolver problemas ( adição e subtração)</w:t>
      </w:r>
      <w:r w:rsidRPr="0040339E">
        <w:rPr>
          <w:rFonts w:ascii="Arial" w:hAnsi="Arial" w:cs="Arial"/>
        </w:rPr>
        <w:t xml:space="preserve"> com o tema água</w:t>
      </w:r>
      <w:r w:rsidR="004D2DDD" w:rsidRPr="0040339E">
        <w:rPr>
          <w:rFonts w:ascii="Arial" w:hAnsi="Arial" w:cs="Arial"/>
        </w:rPr>
        <w:t>;</w:t>
      </w:r>
    </w:p>
    <w:p w:rsidR="00717F93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Ler e escrever e comparar números até três ordens;</w:t>
      </w:r>
    </w:p>
    <w:p w:rsidR="004D2DDD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Contar em agrupamentos em ordem decrescente</w:t>
      </w:r>
      <w:r w:rsidR="004D2DDD" w:rsidRPr="0040339E">
        <w:rPr>
          <w:rFonts w:ascii="Arial" w:hAnsi="Arial" w:cs="Arial"/>
        </w:rPr>
        <w:t>;</w:t>
      </w:r>
    </w:p>
    <w:p w:rsidR="00717F93" w:rsidRPr="0040339E" w:rsidRDefault="00717F93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 Descrever a regra de formação de números naturais e determinar números faltantes;</w:t>
      </w:r>
    </w:p>
    <w:p w:rsidR="00E2277D" w:rsidRPr="0040339E" w:rsidRDefault="00E2277D" w:rsidP="004D2DDD">
      <w:pPr>
        <w:spacing w:line="360" w:lineRule="auto"/>
        <w:ind w:left="360"/>
        <w:jc w:val="both"/>
        <w:rPr>
          <w:rFonts w:ascii="Arial" w:hAnsi="Arial" w:cs="Arial"/>
        </w:rPr>
      </w:pPr>
      <w:r w:rsidRPr="0040339E">
        <w:rPr>
          <w:rFonts w:ascii="Arial" w:hAnsi="Arial" w:cs="Arial"/>
        </w:rPr>
        <w:t>-Interpretare completar tabela;</w:t>
      </w:r>
    </w:p>
    <w:p w:rsidR="004D2DDD" w:rsidRPr="0040339E" w:rsidRDefault="004D2DDD" w:rsidP="004D2DDD">
      <w:pPr>
        <w:spacing w:line="360" w:lineRule="auto"/>
        <w:ind w:left="360"/>
        <w:jc w:val="both"/>
        <w:rPr>
          <w:rFonts w:ascii="Arial" w:hAnsi="Arial" w:cs="Arial"/>
        </w:rPr>
      </w:pP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CONTEÚDOS: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Leitura e interpretação do texto água;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Acróstico;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lastRenderedPageBreak/>
        <w:t>Leitura e interpretação de poesia;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Rimas;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Ortografia R e RR;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Sinais de pontuação;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Classificação silábica.</w:t>
      </w:r>
    </w:p>
    <w:p w:rsidR="004D2DDD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Desafios matemáticos;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Sequencia numérica interpretar tabela;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METODOLOGIA</w:t>
      </w:r>
    </w:p>
    <w:p w:rsidR="00897DB9" w:rsidRPr="0040339E" w:rsidRDefault="00897DB9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Ensinar as crianças os cuidados coma natureza preservar o meio ambiente e o uso racional da água, sem desperdício para que no futuro não falte.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As atividades serão realizadas de forma remotas, com atividades impressas de fácil compreensão sendo que o aluno necessita de auxílio da família para realização das mesmas.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</w:rPr>
      </w:pPr>
      <w:r w:rsidRPr="0040339E">
        <w:rPr>
          <w:rFonts w:ascii="Arial" w:hAnsi="Arial" w:cs="Arial"/>
        </w:rPr>
        <w:t>Tirando dúvidas através do W</w:t>
      </w:r>
      <w:r w:rsidR="00897DB9" w:rsidRPr="0040339E">
        <w:rPr>
          <w:rFonts w:ascii="Arial" w:hAnsi="Arial" w:cs="Arial"/>
        </w:rPr>
        <w:t>h</w:t>
      </w:r>
      <w:r w:rsidRPr="0040339E">
        <w:rPr>
          <w:rFonts w:ascii="Arial" w:hAnsi="Arial" w:cs="Arial"/>
        </w:rPr>
        <w:t>atsapp com os professores.</w:t>
      </w:r>
    </w:p>
    <w:p w:rsidR="004D2DDD" w:rsidRPr="0040339E" w:rsidRDefault="004D2DDD" w:rsidP="004D2DDD">
      <w:pPr>
        <w:spacing w:line="360" w:lineRule="auto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HABILIDADES:</w:t>
      </w:r>
      <w:r w:rsidRPr="0040339E">
        <w:rPr>
          <w:rFonts w:ascii="Arial" w:hAnsi="Arial" w:cs="Arial"/>
          <w:b/>
          <w:color w:val="231F20"/>
          <w:w w:val="90"/>
        </w:rPr>
        <w:t xml:space="preserve"> BNCC</w:t>
      </w:r>
    </w:p>
    <w:p w:rsidR="004D2DDD" w:rsidRPr="0040339E" w:rsidRDefault="004D2DDD" w:rsidP="004D2DDD">
      <w:pPr>
        <w:pStyle w:val="TableParagraph"/>
        <w:spacing w:before="8"/>
        <w:jc w:val="both"/>
        <w:rPr>
          <w:rFonts w:ascii="Arial" w:hAnsi="Arial" w:cs="Arial"/>
          <w:b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Língua Portuguesa:</w:t>
      </w:r>
    </w:p>
    <w:p w:rsidR="004D2DDD" w:rsidRPr="0040339E" w:rsidRDefault="00E2277D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</w:rPr>
        <w:t xml:space="preserve">( EF 03 LP34)  - </w:t>
      </w:r>
      <w:r w:rsidR="000F4514" w:rsidRPr="0040339E">
        <w:rPr>
          <w:rFonts w:ascii="Arial" w:hAnsi="Arial" w:cs="Arial"/>
          <w:color w:val="231F20"/>
          <w:w w:val="90"/>
        </w:rPr>
        <w:t xml:space="preserve"> (EF 35 LP 05)- (EF 03 lP29</w:t>
      </w:r>
      <w:r w:rsidR="004D2DDD" w:rsidRPr="0040339E">
        <w:rPr>
          <w:rFonts w:ascii="Arial" w:hAnsi="Arial" w:cs="Arial"/>
          <w:color w:val="231F20"/>
          <w:w w:val="90"/>
        </w:rPr>
        <w:t xml:space="preserve">) – ( EF03 LP26) – </w:t>
      </w:r>
      <w:r w:rsidR="000E493F" w:rsidRPr="0040339E">
        <w:rPr>
          <w:rFonts w:ascii="Arial" w:hAnsi="Arial" w:cs="Arial"/>
          <w:color w:val="231F20"/>
          <w:w w:val="90"/>
        </w:rPr>
        <w:t>(EF03 LP14)</w:t>
      </w:r>
    </w:p>
    <w:p w:rsidR="004D2DDD" w:rsidRPr="0040339E" w:rsidRDefault="000F4514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color w:val="231F20"/>
          <w:w w:val="90"/>
        </w:rPr>
        <w:t>( EF35 LP2</w:t>
      </w:r>
      <w:r w:rsidR="004D2DDD" w:rsidRPr="0040339E">
        <w:rPr>
          <w:rFonts w:ascii="Arial" w:hAnsi="Arial" w:cs="Arial"/>
          <w:color w:val="231F20"/>
          <w:w w:val="90"/>
        </w:rPr>
        <w:t>)</w:t>
      </w:r>
      <w:r w:rsidR="00A027B4" w:rsidRPr="0040339E">
        <w:rPr>
          <w:rFonts w:ascii="Arial" w:hAnsi="Arial" w:cs="Arial"/>
          <w:color w:val="231F20"/>
          <w:w w:val="90"/>
        </w:rPr>
        <w:t xml:space="preserve"> – (EF 03 LP23) – (EF03 LP</w:t>
      </w:r>
    </w:p>
    <w:p w:rsidR="00F625CA" w:rsidRPr="0040339E" w:rsidRDefault="00F625CA" w:rsidP="004D2DDD">
      <w:pPr>
        <w:pStyle w:val="TableParagraph"/>
        <w:spacing w:before="8"/>
        <w:jc w:val="both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Geografia</w:t>
      </w:r>
      <w:r w:rsidRPr="0040339E">
        <w:rPr>
          <w:rFonts w:ascii="Arial" w:hAnsi="Arial" w:cs="Arial"/>
          <w:color w:val="231F20"/>
          <w:w w:val="90"/>
        </w:rPr>
        <w:t xml:space="preserve"> (EF03 GE </w:t>
      </w:r>
      <w:r w:rsidR="00CB00BC" w:rsidRPr="0040339E">
        <w:rPr>
          <w:rFonts w:ascii="Arial" w:hAnsi="Arial" w:cs="Arial"/>
          <w:color w:val="231F20"/>
          <w:w w:val="90"/>
        </w:rPr>
        <w:t>09)</w:t>
      </w:r>
    </w:p>
    <w:p w:rsidR="004D2DDD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 xml:space="preserve">História </w:t>
      </w:r>
      <w:r w:rsidR="00D5550D" w:rsidRPr="0040339E">
        <w:rPr>
          <w:rFonts w:ascii="Arial" w:hAnsi="Arial" w:cs="Arial"/>
          <w:b/>
        </w:rPr>
        <w:t>(</w:t>
      </w:r>
      <w:r w:rsidR="00D5550D" w:rsidRPr="0040339E">
        <w:rPr>
          <w:rFonts w:ascii="Arial" w:hAnsi="Arial" w:cs="Arial"/>
        </w:rPr>
        <w:t>EF03 HI02)</w:t>
      </w:r>
    </w:p>
    <w:p w:rsidR="00CB00BC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</w:rPr>
      </w:pPr>
      <w:r w:rsidRPr="0040339E">
        <w:rPr>
          <w:rFonts w:ascii="Arial" w:hAnsi="Arial" w:cs="Arial"/>
          <w:b/>
        </w:rPr>
        <w:t xml:space="preserve">Ciências </w:t>
      </w:r>
      <w:r w:rsidRPr="0040339E">
        <w:rPr>
          <w:rFonts w:ascii="Arial" w:hAnsi="Arial" w:cs="Arial"/>
        </w:rPr>
        <w:t xml:space="preserve">(EF 03 </w:t>
      </w:r>
      <w:r w:rsidR="00285F82" w:rsidRPr="0040339E">
        <w:rPr>
          <w:rFonts w:ascii="Arial" w:hAnsi="Arial" w:cs="Arial"/>
        </w:rPr>
        <w:t>CI07)</w:t>
      </w:r>
      <w:r w:rsidR="000E493F" w:rsidRPr="0040339E">
        <w:rPr>
          <w:rFonts w:ascii="Arial" w:hAnsi="Arial" w:cs="Arial"/>
          <w:b/>
        </w:rPr>
        <w:t>(</w:t>
      </w:r>
      <w:r w:rsidR="000E493F" w:rsidRPr="0040339E">
        <w:rPr>
          <w:rFonts w:ascii="Arial" w:hAnsi="Arial" w:cs="Arial"/>
        </w:rPr>
        <w:t>EF</w:t>
      </w:r>
      <w:r w:rsidR="0040339E" w:rsidRPr="0040339E">
        <w:rPr>
          <w:rFonts w:ascii="Arial" w:hAnsi="Arial" w:cs="Arial"/>
        </w:rPr>
        <w:t>03 CI 04</w:t>
      </w:r>
      <w:r w:rsidR="000E493F" w:rsidRPr="0040339E">
        <w:rPr>
          <w:rFonts w:ascii="Arial" w:hAnsi="Arial" w:cs="Arial"/>
        </w:rPr>
        <w:t>)</w:t>
      </w:r>
    </w:p>
    <w:p w:rsidR="00CB00BC" w:rsidRPr="0040339E" w:rsidRDefault="00CB00BC" w:rsidP="004D2DDD">
      <w:pPr>
        <w:pStyle w:val="TableParagraph"/>
        <w:spacing w:before="8"/>
        <w:jc w:val="both"/>
        <w:rPr>
          <w:rFonts w:ascii="Arial" w:hAnsi="Arial" w:cs="Arial"/>
        </w:rPr>
      </w:pP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color w:val="231F20"/>
          <w:w w:val="90"/>
        </w:rPr>
      </w:pPr>
      <w:r w:rsidRPr="0040339E">
        <w:rPr>
          <w:rFonts w:ascii="Arial" w:hAnsi="Arial" w:cs="Arial"/>
          <w:b/>
          <w:color w:val="231F20"/>
          <w:w w:val="90"/>
        </w:rPr>
        <w:t>MATEMÁTICA</w:t>
      </w:r>
      <w:r w:rsidRPr="0040339E">
        <w:rPr>
          <w:rFonts w:ascii="Arial" w:hAnsi="Arial" w:cs="Arial"/>
          <w:color w:val="231F20"/>
          <w:w w:val="90"/>
        </w:rPr>
        <w:t>: ( EF 03 M</w:t>
      </w:r>
      <w:r w:rsidR="00E2277D" w:rsidRPr="0040339E">
        <w:rPr>
          <w:rFonts w:ascii="Arial" w:hAnsi="Arial" w:cs="Arial"/>
          <w:color w:val="231F20"/>
          <w:w w:val="90"/>
        </w:rPr>
        <w:t>A 05) - (EF03 MA06)  - ( EF03MA1</w:t>
      </w:r>
      <w:r w:rsidRPr="0040339E">
        <w:rPr>
          <w:rFonts w:ascii="Arial" w:hAnsi="Arial" w:cs="Arial"/>
          <w:color w:val="231F20"/>
          <w:w w:val="90"/>
        </w:rPr>
        <w:t>7)</w:t>
      </w:r>
      <w:r w:rsidR="00E2277D" w:rsidRPr="0040339E">
        <w:rPr>
          <w:rFonts w:ascii="Arial" w:hAnsi="Arial" w:cs="Arial"/>
          <w:color w:val="231F20"/>
          <w:w w:val="90"/>
        </w:rPr>
        <w:t xml:space="preserve"> –( EF 03 MA01) – (EF03 MA02)</w:t>
      </w:r>
      <w:r w:rsidRPr="0040339E">
        <w:rPr>
          <w:rFonts w:ascii="Arial" w:hAnsi="Arial" w:cs="Arial"/>
          <w:color w:val="231F20"/>
          <w:w w:val="90"/>
        </w:rPr>
        <w:t>.</w:t>
      </w: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color w:val="231F20"/>
          <w:w w:val="90"/>
        </w:rPr>
      </w:pPr>
    </w:p>
    <w:p w:rsidR="004D2DDD" w:rsidRPr="0040339E" w:rsidRDefault="004D2DDD" w:rsidP="004D2DDD">
      <w:pPr>
        <w:pStyle w:val="TableParagraph"/>
        <w:spacing w:before="8"/>
        <w:rPr>
          <w:rFonts w:ascii="Arial" w:hAnsi="Arial" w:cs="Arial"/>
          <w:b/>
        </w:rPr>
      </w:pPr>
    </w:p>
    <w:p w:rsidR="00D5550D" w:rsidRPr="0040339E" w:rsidRDefault="004D2DDD" w:rsidP="00D5550D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  <w:b/>
        </w:rPr>
        <w:t>AVALIAÇÃO:</w:t>
      </w:r>
      <w:r w:rsidRPr="0040339E">
        <w:rPr>
          <w:rFonts w:ascii="Arial" w:hAnsi="Arial" w:cs="Arial"/>
          <w:b/>
        </w:rPr>
        <w:tab/>
      </w:r>
    </w:p>
    <w:p w:rsidR="004D2DDD" w:rsidRPr="0040339E" w:rsidRDefault="004D2DDD" w:rsidP="00D5550D">
      <w:pPr>
        <w:tabs>
          <w:tab w:val="center" w:pos="4252"/>
        </w:tabs>
        <w:spacing w:line="360" w:lineRule="auto"/>
        <w:jc w:val="both"/>
        <w:rPr>
          <w:rFonts w:ascii="Arial" w:hAnsi="Arial" w:cs="Arial"/>
          <w:b/>
        </w:rPr>
      </w:pPr>
      <w:r w:rsidRPr="0040339E">
        <w:rPr>
          <w:rFonts w:ascii="Arial" w:hAnsi="Arial" w:cs="Arial"/>
        </w:rPr>
        <w:t>A avaliação será através da observação na devolução das atividades verificando se aluno atingiu os objetivos e as metas propostas durante a real</w:t>
      </w:r>
      <w:r w:rsidR="00E2277D" w:rsidRPr="0040339E">
        <w:rPr>
          <w:rFonts w:ascii="Arial" w:hAnsi="Arial" w:cs="Arial"/>
        </w:rPr>
        <w:t xml:space="preserve">ização das atividades remotas. </w:t>
      </w:r>
    </w:p>
    <w:p w:rsidR="00F66F76" w:rsidRDefault="00F66F76">
      <w:pPr>
        <w:rPr>
          <w:rFonts w:ascii="Arial" w:hAnsi="Arial" w:cs="Arial"/>
        </w:rPr>
      </w:pPr>
    </w:p>
    <w:p w:rsidR="005238C0" w:rsidRDefault="005238C0" w:rsidP="005238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SILENE DAL SANTO</w:t>
      </w:r>
    </w:p>
    <w:p w:rsidR="005238C0" w:rsidRDefault="005238C0" w:rsidP="005238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5238C0" w:rsidRPr="00903749" w:rsidRDefault="005238C0" w:rsidP="005238C0">
      <w:pPr>
        <w:rPr>
          <w:rFonts w:ascii="Arial" w:hAnsi="Arial" w:cs="Arial"/>
          <w:b/>
          <w:sz w:val="24"/>
          <w:szCs w:val="24"/>
        </w:rPr>
      </w:pPr>
      <w:r w:rsidRPr="00903749">
        <w:rPr>
          <w:rFonts w:ascii="Arial" w:hAnsi="Arial" w:cs="Arial"/>
          <w:b/>
          <w:sz w:val="24"/>
          <w:szCs w:val="24"/>
        </w:rPr>
        <w:t>OBJETIVOS DE APRENDIZAGEM:</w:t>
      </w:r>
    </w:p>
    <w:p w:rsidR="005238C0" w:rsidRPr="00852C51" w:rsidRDefault="005238C0" w:rsidP="005238C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  <w:shd w:val="clear" w:color="auto" w:fill="FBFBFB"/>
        </w:rPr>
        <w:t>Conhecer Romero Britto e sua arte;</w:t>
      </w:r>
    </w:p>
    <w:p w:rsidR="005238C0" w:rsidRPr="00852C51" w:rsidRDefault="005238C0" w:rsidP="005238C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lastRenderedPageBreak/>
        <w:t>Identificar linhas, formas, cores e outro</w:t>
      </w:r>
      <w:r>
        <w:rPr>
          <w:rFonts w:ascii="Arial" w:hAnsi="Arial" w:cs="Arial"/>
          <w:sz w:val="26"/>
          <w:szCs w:val="26"/>
          <w:shd w:val="clear" w:color="auto" w:fill="FBFBFB"/>
        </w:rPr>
        <w:t>s elementos nas suas produções;</w:t>
      </w:r>
    </w:p>
    <w:p w:rsidR="005238C0" w:rsidRPr="00310A18" w:rsidRDefault="005238C0" w:rsidP="005238C0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Fazer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leitura e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releitura da obra de arte.  </w:t>
      </w:r>
    </w:p>
    <w:p w:rsidR="005238C0" w:rsidRDefault="005238C0" w:rsidP="005238C0">
      <w:pPr>
        <w:rPr>
          <w:rFonts w:ascii="Arial" w:hAnsi="Arial" w:cs="Arial"/>
          <w:b/>
          <w:sz w:val="24"/>
          <w:szCs w:val="24"/>
        </w:rPr>
      </w:pPr>
      <w:r w:rsidRPr="00310A18">
        <w:rPr>
          <w:rFonts w:ascii="Arial" w:hAnsi="Arial" w:cs="Arial"/>
          <w:b/>
          <w:sz w:val="24"/>
          <w:szCs w:val="24"/>
        </w:rPr>
        <w:t>HABILIDADES:</w:t>
      </w: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5238C0" w:rsidRPr="00C0551C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5238C0" w:rsidRPr="00C0551C" w:rsidRDefault="005238C0" w:rsidP="005238C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5238C0" w:rsidRPr="00C0551C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EF15AR05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Experimentar a criação em artes visuais de modo individual, coletivo e colaborativo, explorando diferentes espaços da escola e da comunidade.</w:t>
      </w: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238C0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Pr="00C055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EF15AR07</w:t>
      </w:r>
      <w:r w:rsidRPr="00C0551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Reconhecer algumas categorias do sistema das artes visuais (museus, galerias, instituições, artistas, artesãos, curadores etc.).</w:t>
      </w:r>
    </w:p>
    <w:p w:rsidR="005238C0" w:rsidRPr="00DE30FD" w:rsidRDefault="005238C0" w:rsidP="005238C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238C0" w:rsidRPr="00CD7696" w:rsidRDefault="005238C0" w:rsidP="005238C0">
      <w:pPr>
        <w:rPr>
          <w:rFonts w:ascii="Arial" w:hAnsi="Arial" w:cs="Arial"/>
          <w:b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Composição Artística Desenho, 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pintura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colagem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>, Leitura</w:t>
      </w:r>
      <w:r>
        <w:rPr>
          <w:rFonts w:ascii="Arial" w:hAnsi="Arial" w:cs="Arial"/>
          <w:sz w:val="26"/>
          <w:szCs w:val="26"/>
          <w:shd w:val="clear" w:color="auto" w:fill="FBFBFB"/>
        </w:rPr>
        <w:t xml:space="preserve"> e releitura de obra do artista</w:t>
      </w:r>
      <w:r w:rsidRPr="00CD7696">
        <w:rPr>
          <w:rFonts w:ascii="Arial" w:hAnsi="Arial" w:cs="Arial"/>
          <w:sz w:val="26"/>
          <w:szCs w:val="26"/>
          <w:shd w:val="clear" w:color="auto" w:fill="FBFBFB"/>
        </w:rPr>
        <w:t xml:space="preserve"> Romero Britto</w:t>
      </w:r>
      <w:r>
        <w:rPr>
          <w:rFonts w:ascii="Arial" w:hAnsi="Arial" w:cs="Arial"/>
          <w:sz w:val="26"/>
          <w:szCs w:val="26"/>
          <w:shd w:val="clear" w:color="auto" w:fill="FBFBFB"/>
        </w:rPr>
        <w:t>.</w:t>
      </w:r>
    </w:p>
    <w:p w:rsidR="005238C0" w:rsidRPr="00CD7696" w:rsidRDefault="005238C0" w:rsidP="005238C0">
      <w:pPr>
        <w:jc w:val="both"/>
        <w:rPr>
          <w:rFonts w:ascii="Arial" w:hAnsi="Arial" w:cs="Arial"/>
          <w:sz w:val="26"/>
          <w:szCs w:val="26"/>
          <w:shd w:val="clear" w:color="auto" w:fill="FBFBFB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N</w:t>
      </w:r>
      <w:r w:rsidRPr="00310A18">
        <w:rPr>
          <w:rFonts w:ascii="Arial" w:hAnsi="Arial" w:cs="Arial"/>
          <w:sz w:val="24"/>
          <w:szCs w:val="24"/>
        </w:rPr>
        <w:t>a</w:t>
      </w:r>
      <w:r w:rsidRPr="00F60DED">
        <w:rPr>
          <w:rFonts w:ascii="Arial" w:hAnsi="Arial" w:cs="Arial"/>
          <w:b/>
          <w:i/>
          <w:sz w:val="24"/>
          <w:szCs w:val="24"/>
        </w:rPr>
        <w:t xml:space="preserve">Atividade </w:t>
      </w:r>
      <w:r w:rsidRPr="00310A18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ler </w:t>
      </w:r>
      <w:r w:rsidRPr="00CD7696">
        <w:rPr>
          <w:rFonts w:ascii="Arial" w:hAnsi="Arial" w:cs="Arial"/>
          <w:sz w:val="24"/>
          <w:szCs w:val="24"/>
        </w:rPr>
        <w:t xml:space="preserve">o texto </w:t>
      </w:r>
      <w:r>
        <w:rPr>
          <w:rFonts w:ascii="Arial" w:hAnsi="Arial" w:cs="Arial"/>
          <w:sz w:val="24"/>
          <w:szCs w:val="24"/>
        </w:rPr>
        <w:t>“Romero Britto”</w:t>
      </w:r>
      <w:r w:rsidRPr="00CD7696">
        <w:rPr>
          <w:rFonts w:ascii="Arial" w:hAnsi="Arial" w:cs="Arial"/>
          <w:sz w:val="24"/>
          <w:szCs w:val="24"/>
        </w:rPr>
        <w:t xml:space="preserve">para conhecer o artista, em seguida </w:t>
      </w:r>
      <w:r>
        <w:rPr>
          <w:rFonts w:ascii="Arial" w:hAnsi="Arial" w:cs="Arial"/>
          <w:sz w:val="24"/>
          <w:szCs w:val="24"/>
        </w:rPr>
        <w:t xml:space="preserve">observação e apreciação de algumas obras do artista estudado. </w:t>
      </w:r>
      <w:r w:rsidRPr="00F60DED">
        <w:rPr>
          <w:rFonts w:ascii="Arial" w:hAnsi="Arial" w:cs="Arial"/>
          <w:b/>
          <w:i/>
          <w:sz w:val="24"/>
          <w:szCs w:val="24"/>
        </w:rPr>
        <w:t>Atividade II</w:t>
      </w:r>
      <w:r w:rsidRPr="00CD7696">
        <w:rPr>
          <w:rFonts w:ascii="Arial" w:hAnsi="Arial" w:cs="Arial"/>
          <w:sz w:val="24"/>
          <w:szCs w:val="24"/>
        </w:rPr>
        <w:t xml:space="preserve"> colorir uma cópia da obra “Abraço” do artista Romero Britto</w:t>
      </w:r>
      <w:r>
        <w:rPr>
          <w:rFonts w:ascii="Arial" w:hAnsi="Arial" w:cs="Arial"/>
          <w:sz w:val="24"/>
          <w:szCs w:val="24"/>
        </w:rPr>
        <w:t>. Na</w:t>
      </w:r>
      <w:r w:rsidRPr="008A2229">
        <w:rPr>
          <w:rFonts w:ascii="Arial" w:hAnsi="Arial" w:cs="Arial"/>
          <w:b/>
          <w:i/>
          <w:sz w:val="24"/>
          <w:szCs w:val="24"/>
        </w:rPr>
        <w:t>A</w:t>
      </w:r>
      <w:r>
        <w:rPr>
          <w:rFonts w:ascii="Arial" w:hAnsi="Arial" w:cs="Arial"/>
          <w:b/>
          <w:i/>
          <w:sz w:val="24"/>
          <w:szCs w:val="24"/>
        </w:rPr>
        <w:t xml:space="preserve">tividade </w:t>
      </w:r>
      <w:r w:rsidRPr="008A2229">
        <w:rPr>
          <w:rFonts w:ascii="Arial" w:hAnsi="Arial" w:cs="Arial"/>
          <w:b/>
          <w:i/>
          <w:sz w:val="24"/>
          <w:szCs w:val="24"/>
        </w:rPr>
        <w:t>III</w:t>
      </w:r>
      <w:r w:rsidRPr="00764720">
        <w:rPr>
          <w:rFonts w:ascii="Arial" w:hAnsi="Arial" w:cs="Arial"/>
          <w:i/>
          <w:sz w:val="24"/>
          <w:szCs w:val="24"/>
        </w:rPr>
        <w:t>,</w:t>
      </w:r>
      <w:r w:rsidRPr="00CD7696">
        <w:rPr>
          <w:rFonts w:ascii="Arial" w:hAnsi="Arial" w:cs="Arial"/>
          <w:sz w:val="24"/>
          <w:szCs w:val="24"/>
        </w:rPr>
        <w:t xml:space="preserve"> Escolher uma das obras apreciadas e fazer uma releitura com</w:t>
      </w:r>
      <w:r>
        <w:rPr>
          <w:rFonts w:ascii="Arial" w:hAnsi="Arial" w:cs="Arial"/>
          <w:sz w:val="24"/>
          <w:szCs w:val="24"/>
        </w:rPr>
        <w:t xml:space="preserve"> desenhos,</w:t>
      </w:r>
      <w:r w:rsidRPr="00CD7696">
        <w:rPr>
          <w:rFonts w:ascii="Arial" w:hAnsi="Arial" w:cs="Arial"/>
          <w:sz w:val="24"/>
          <w:szCs w:val="24"/>
        </w:rPr>
        <w:t xml:space="preserve"> colagens </w:t>
      </w:r>
      <w:r>
        <w:rPr>
          <w:rFonts w:ascii="Arial" w:hAnsi="Arial" w:cs="Arial"/>
          <w:sz w:val="24"/>
          <w:szCs w:val="24"/>
        </w:rPr>
        <w:t>se utilizando das capacidades criativas e imagéticas do aluno com os materiais que este tiver disponíveis e passíveis de utilizar para sua produção artística.</w:t>
      </w:r>
    </w:p>
    <w:p w:rsidR="005238C0" w:rsidRDefault="005238C0" w:rsidP="005238C0">
      <w:pPr>
        <w:jc w:val="both"/>
        <w:rPr>
          <w:rFonts w:ascii="Arial" w:hAnsi="Arial" w:cs="Arial"/>
          <w:sz w:val="24"/>
          <w:szCs w:val="24"/>
        </w:rPr>
      </w:pPr>
      <w:r w:rsidRPr="00CD7696">
        <w:rPr>
          <w:rFonts w:ascii="Arial" w:hAnsi="Arial" w:cs="Arial"/>
          <w:b/>
          <w:sz w:val="24"/>
          <w:szCs w:val="24"/>
        </w:rPr>
        <w:t xml:space="preserve">RECURSOS: </w:t>
      </w:r>
      <w:r w:rsidRPr="00CD7696">
        <w:rPr>
          <w:rFonts w:ascii="Arial" w:hAnsi="Arial" w:cs="Arial"/>
          <w:sz w:val="24"/>
          <w:szCs w:val="24"/>
        </w:rPr>
        <w:t>Folhas de papel A4, lápis de cor, giz de cera, raspas de lápis, recortes de papéis coloridos</w:t>
      </w:r>
      <w:r>
        <w:rPr>
          <w:rFonts w:ascii="Arial" w:hAnsi="Arial" w:cs="Arial"/>
          <w:sz w:val="24"/>
          <w:szCs w:val="24"/>
        </w:rPr>
        <w:t xml:space="preserve">, ou outro material qualquer que o aluno tenha a sua disposição. </w:t>
      </w:r>
    </w:p>
    <w:p w:rsidR="005238C0" w:rsidRDefault="005238C0" w:rsidP="005238C0">
      <w:pPr>
        <w:jc w:val="both"/>
        <w:rPr>
          <w:rFonts w:ascii="Arial" w:hAnsi="Arial" w:cs="Arial"/>
          <w:sz w:val="24"/>
          <w:szCs w:val="24"/>
        </w:rPr>
      </w:pPr>
      <w:r w:rsidRPr="0004225B">
        <w:rPr>
          <w:rFonts w:ascii="Arial" w:hAnsi="Arial" w:cs="Arial"/>
          <w:b/>
          <w:sz w:val="24"/>
          <w:szCs w:val="24"/>
        </w:rPr>
        <w:t xml:space="preserve">AVALIAÇÃO: </w:t>
      </w:r>
      <w:r w:rsidRPr="0004225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capricho, empenho, cuidado e criatividade no desenvolvimento da atividade de releitura de obra.</w:t>
      </w:r>
    </w:p>
    <w:p w:rsidR="00E93163" w:rsidRDefault="00E93163" w:rsidP="005238C0">
      <w:pPr>
        <w:jc w:val="both"/>
        <w:rPr>
          <w:rFonts w:ascii="Arial" w:hAnsi="Arial" w:cs="Arial"/>
          <w:sz w:val="24"/>
          <w:szCs w:val="24"/>
        </w:rPr>
      </w:pPr>
    </w:p>
    <w:p w:rsidR="00E93163" w:rsidRDefault="00E93163" w:rsidP="00E931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PROFESSOR: MAICON RODRIGO THEBALDI                                                                      </w:t>
      </w:r>
    </w:p>
    <w:p w:rsidR="00E93163" w:rsidRDefault="00E93163" w:rsidP="00E931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EDUCAÇÃO FÍSICA</w:t>
      </w:r>
    </w:p>
    <w:p w:rsidR="00E93163" w:rsidRDefault="00E93163" w:rsidP="00E931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PLANEJAMENTO QUINZENAL</w:t>
      </w:r>
    </w:p>
    <w:p w:rsidR="00E93163" w:rsidRDefault="00E93163" w:rsidP="00E931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CONTEÚDO: </w:t>
      </w:r>
      <w:r>
        <w:rPr>
          <w:rFonts w:ascii="Arial" w:hAnsi="Arial" w:cs="Arial"/>
          <w:sz w:val="24"/>
          <w:szCs w:val="24"/>
        </w:rPr>
        <w:t xml:space="preserve">ESPORTES – </w:t>
      </w:r>
      <w:r>
        <w:rPr>
          <w:rFonts w:ascii="Arial" w:hAnsi="Arial" w:cs="Arial"/>
          <w:b/>
          <w:sz w:val="24"/>
          <w:szCs w:val="24"/>
        </w:rPr>
        <w:t xml:space="preserve">SAÚDE </w:t>
      </w:r>
    </w:p>
    <w:p w:rsidR="00E93163" w:rsidRDefault="00E93163" w:rsidP="00E93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HABILIDADE: </w:t>
      </w:r>
      <w:r>
        <w:rPr>
          <w:rFonts w:ascii="Arial" w:hAnsi="Arial" w:cs="Arial"/>
          <w:sz w:val="24"/>
          <w:szCs w:val="24"/>
        </w:rPr>
        <w:t xml:space="preserve">(EF12EF04) Colaborar na proposição e na produção de alternativas para a prática, em outros momentos e espaços, de brincadeiras e jogos e demais práticas </w:t>
      </w:r>
      <w:r>
        <w:rPr>
          <w:rFonts w:ascii="Arial" w:hAnsi="Arial" w:cs="Arial"/>
          <w:sz w:val="24"/>
          <w:szCs w:val="24"/>
        </w:rPr>
        <w:lastRenderedPageBreak/>
        <w:t>corporais tematizadas na escola, produzindo textos (orais, escritos, audiovisuais) para divulgá-las na escola e na comunidade.</w:t>
      </w:r>
    </w:p>
    <w:p w:rsidR="00E93163" w:rsidRDefault="00E93163" w:rsidP="00E93163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OBJETIVO:</w:t>
      </w:r>
    </w:p>
    <w:p w:rsidR="00E93163" w:rsidRDefault="00E93163" w:rsidP="00E9316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o desejo de aprender novas atividades.</w:t>
      </w:r>
    </w:p>
    <w:p w:rsidR="00E93163" w:rsidRDefault="00E93163" w:rsidP="00E9316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Estimular a prática constante de higiene; </w:t>
      </w:r>
    </w:p>
    <w:p w:rsidR="00E93163" w:rsidRDefault="00E93163" w:rsidP="00E93163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Trabalhar novas vivencias;</w:t>
      </w:r>
    </w:p>
    <w:p w:rsidR="00E93163" w:rsidRDefault="00E93163" w:rsidP="00E9316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METODOLOGIA:</w:t>
      </w:r>
    </w:p>
    <w:p w:rsidR="00E93163" w:rsidRDefault="00E93163" w:rsidP="00E93163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Objetos de conhecimento - conteúdos, Conceitos:</w:t>
      </w:r>
      <w:r>
        <w:rPr>
          <w:rFonts w:ascii="Arial" w:hAnsi="Arial" w:cs="Arial"/>
          <w:sz w:val="24"/>
          <w:szCs w:val="24"/>
        </w:rPr>
        <w:t xml:space="preserve">Saúde e bem estar. Higiene pessoal e boa alimentação. </w:t>
      </w:r>
    </w:p>
    <w:p w:rsidR="00E93163" w:rsidRDefault="00E93163" w:rsidP="00E93163">
      <w:pPr>
        <w:pStyle w:val="PargrafodaLista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 xml:space="preserve">As atividades serão realizadas em casa com o auxílio dos pais, deve-se responder as perguntas referentes a higiene pessoal e alimentação saudável. Material impresso retirado na escola. </w:t>
      </w:r>
    </w:p>
    <w:p w:rsidR="00E93163" w:rsidRDefault="00E93163" w:rsidP="00E9316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93163" w:rsidRDefault="00E93163" w:rsidP="00E931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PROCEDIMENTOS - DESCRIÇÃO DAS ATIVIDADES</w:t>
      </w:r>
    </w:p>
    <w:p w:rsidR="00E93163" w:rsidRDefault="00E93163" w:rsidP="00E931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163" w:rsidRDefault="00E93163" w:rsidP="00E93163">
      <w:pPr>
        <w:pStyle w:val="PargrafodaList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ATIVIDADE 1 – </w:t>
      </w:r>
      <w:r>
        <w:rPr>
          <w:rFonts w:ascii="Arial" w:hAnsi="Arial" w:cs="Arial"/>
          <w:bCs/>
          <w:sz w:val="24"/>
          <w:szCs w:val="24"/>
        </w:rPr>
        <w:t>Esta atividade o aluno deve responder as perguntas e desenhar ou recortar algum objeto referente a higiene pessoal e boa alimentação. Após fazer a atividade o aluno deve responder as questões.</w:t>
      </w:r>
      <w:r>
        <w:rPr>
          <w:rFonts w:ascii="Arial" w:hAnsi="Arial" w:cs="Arial"/>
          <w:sz w:val="24"/>
          <w:szCs w:val="24"/>
        </w:rPr>
        <w:t xml:space="preserve"> (Tempo de duração seis aulas de 45 min).</w:t>
      </w:r>
    </w:p>
    <w:p w:rsidR="00E93163" w:rsidRDefault="00E93163" w:rsidP="00E93163">
      <w:pPr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REGISTRO DE FREQUÊNCIA:</w:t>
      </w:r>
    </w:p>
    <w:p w:rsidR="00E93163" w:rsidRDefault="00E93163" w:rsidP="00E9316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registro de freqüência está condicionado a devolutiva das atividades propostas neste plano de aula.</w:t>
      </w:r>
    </w:p>
    <w:p w:rsidR="00E93163" w:rsidRDefault="00E93163" w:rsidP="00E9316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AVALIAÇÃO:</w:t>
      </w:r>
    </w:p>
    <w:p w:rsidR="00E93163" w:rsidRDefault="00E93163" w:rsidP="00E93163">
      <w:pPr>
        <w:rPr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avaliação será realizada mediante a entrega das atividades e realização das perguntas referente ao plano de aula.</w:t>
      </w:r>
    </w:p>
    <w:p w:rsidR="00E93163" w:rsidRDefault="00E93163" w:rsidP="005238C0">
      <w:pPr>
        <w:jc w:val="both"/>
        <w:rPr>
          <w:rFonts w:ascii="Arial" w:hAnsi="Arial" w:cs="Arial"/>
          <w:sz w:val="24"/>
          <w:szCs w:val="24"/>
        </w:rPr>
      </w:pPr>
    </w:p>
    <w:p w:rsidR="00E93163" w:rsidRPr="008B67E9" w:rsidRDefault="00E93163" w:rsidP="005238C0">
      <w:pPr>
        <w:jc w:val="both"/>
        <w:rPr>
          <w:rFonts w:ascii="Arial" w:hAnsi="Arial" w:cs="Arial"/>
          <w:sz w:val="24"/>
          <w:szCs w:val="24"/>
        </w:rPr>
      </w:pPr>
    </w:p>
    <w:p w:rsidR="005238C0" w:rsidRDefault="005238C0">
      <w:pPr>
        <w:rPr>
          <w:rFonts w:ascii="Arial" w:hAnsi="Arial" w:cs="Arial"/>
        </w:rPr>
      </w:pPr>
    </w:p>
    <w:p w:rsidR="002C33BE" w:rsidRDefault="002C33BE">
      <w:pPr>
        <w:rPr>
          <w:rFonts w:ascii="Arial" w:hAnsi="Arial" w:cs="Arial"/>
        </w:rPr>
      </w:pPr>
      <w:r w:rsidRPr="002C33BE">
        <w:rPr>
          <w:rFonts w:ascii="Arial" w:hAnsi="Arial" w:cs="Arial"/>
          <w:b/>
          <w:sz w:val="28"/>
          <w:szCs w:val="28"/>
        </w:rPr>
        <w:t>PROFESSORA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sz w:val="28"/>
          <w:szCs w:val="24"/>
        </w:rPr>
        <w:t>SILVANE MOTTER</w:t>
      </w:r>
    </w:p>
    <w:p w:rsidR="002C33BE" w:rsidRDefault="002C33BE" w:rsidP="002C33BE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</w:t>
      </w:r>
      <w:r w:rsidRPr="00185A61">
        <w:rPr>
          <w:rFonts w:ascii="Arial" w:hAnsi="Arial" w:cs="Arial"/>
          <w:b/>
          <w:sz w:val="28"/>
          <w:szCs w:val="24"/>
        </w:rPr>
        <w:t>ISCIPLINA:</w:t>
      </w:r>
      <w:r>
        <w:rPr>
          <w:rFonts w:ascii="Arial" w:hAnsi="Arial" w:cs="Arial"/>
          <w:b/>
          <w:sz w:val="28"/>
          <w:szCs w:val="24"/>
        </w:rPr>
        <w:t>ENSINO RELIGIOSO</w:t>
      </w:r>
    </w:p>
    <w:p w:rsidR="002C33BE" w:rsidRPr="00185A61" w:rsidRDefault="002C33BE" w:rsidP="002C33BE">
      <w:pPr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2C33BE" w:rsidRDefault="002C33BE" w:rsidP="002C33BE">
      <w:pPr>
        <w:jc w:val="both"/>
        <w:rPr>
          <w:rFonts w:ascii="Arial" w:hAnsi="Arial" w:cs="Arial"/>
          <w:sz w:val="28"/>
          <w:szCs w:val="24"/>
        </w:rPr>
      </w:pPr>
      <w:r w:rsidRPr="00185A61">
        <w:rPr>
          <w:rFonts w:ascii="Arial" w:hAnsi="Arial" w:cs="Arial"/>
          <w:b/>
          <w:sz w:val="28"/>
          <w:szCs w:val="24"/>
        </w:rPr>
        <w:t>ÁREA DO CONHECIMENTO</w:t>
      </w:r>
      <w:r>
        <w:rPr>
          <w:rFonts w:ascii="Arial" w:hAnsi="Arial" w:cs="Arial"/>
          <w:sz w:val="28"/>
          <w:szCs w:val="24"/>
        </w:rPr>
        <w:t xml:space="preserve">: </w:t>
      </w:r>
    </w:p>
    <w:p w:rsidR="002C33BE" w:rsidRDefault="002C33BE" w:rsidP="002C33BE">
      <w:pPr>
        <w:jc w:val="both"/>
        <w:rPr>
          <w:rFonts w:ascii="Arial" w:hAnsi="Arial" w:cs="Arial"/>
          <w:sz w:val="24"/>
          <w:szCs w:val="24"/>
        </w:rPr>
      </w:pPr>
      <w:r w:rsidRPr="008E7C96">
        <w:rPr>
          <w:rFonts w:ascii="Arial" w:hAnsi="Arial" w:cs="Arial"/>
          <w:sz w:val="24"/>
          <w:szCs w:val="24"/>
        </w:rPr>
        <w:t xml:space="preserve">O EU O OUTRO O NOS. </w:t>
      </w:r>
    </w:p>
    <w:p w:rsidR="002C33BE" w:rsidRPr="008E7C96" w:rsidRDefault="002C33BE" w:rsidP="002C33BE">
      <w:pPr>
        <w:jc w:val="both"/>
        <w:rPr>
          <w:rFonts w:ascii="Arial" w:hAnsi="Arial" w:cs="Arial"/>
          <w:b/>
          <w:sz w:val="24"/>
          <w:szCs w:val="24"/>
        </w:rPr>
      </w:pPr>
    </w:p>
    <w:p w:rsidR="002C33BE" w:rsidRPr="003A76F3" w:rsidRDefault="002C33BE" w:rsidP="002C33BE">
      <w:pPr>
        <w:spacing w:after="0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O</w:t>
      </w:r>
      <w:r w:rsidRPr="008E7C96">
        <w:rPr>
          <w:rFonts w:ascii="Arial" w:hAnsi="Arial" w:cs="Arial"/>
          <w:b/>
          <w:sz w:val="28"/>
          <w:szCs w:val="24"/>
        </w:rPr>
        <w:t>BJETIVOS DE APRENDIZAGEM:</w:t>
      </w:r>
    </w:p>
    <w:p w:rsidR="002C33BE" w:rsidRDefault="002C33BE" w:rsidP="002C33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33BE" w:rsidRDefault="002C33BE" w:rsidP="002C33BE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C0653">
        <w:rPr>
          <w:rFonts w:ascii="Arial" w:hAnsi="Arial" w:cs="Arial"/>
          <w:sz w:val="24"/>
          <w:szCs w:val="24"/>
        </w:rPr>
        <w:t>(EFO3ERO1) RECONHECER E RESPEITAR A IDENTIDADE RELIGIOSA E NÃO RELIGIOSA DAS PESSOAS EM DIFERENTES CONTEXTOS E ESPAÇOS SOCIOCULTURAIS.</w:t>
      </w:r>
    </w:p>
    <w:p w:rsidR="002C33BE" w:rsidRPr="005C0653" w:rsidRDefault="002C33BE" w:rsidP="002C33BE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C0653">
        <w:rPr>
          <w:rFonts w:ascii="Arial" w:hAnsi="Arial" w:cs="Arial"/>
          <w:sz w:val="24"/>
          <w:szCs w:val="24"/>
        </w:rPr>
        <w:t>IDENTIFICAR SITUAÇÕES DE VIOLÊNCIAS AOS DIREITOS HUMANOS E DA TERRA, POSSIBILITANDO INTERVENÇÕES DE PREVENÇÃO E DE ENFRENTAMENTO.</w:t>
      </w:r>
    </w:p>
    <w:p w:rsidR="002C33BE" w:rsidRPr="00185A61" w:rsidRDefault="002C33BE" w:rsidP="002C33BE">
      <w:pPr>
        <w:spacing w:after="0" w:line="360" w:lineRule="auto"/>
        <w:ind w:left="709"/>
        <w:contextualSpacing/>
        <w:jc w:val="both"/>
        <w:rPr>
          <w:rFonts w:ascii="Arial" w:hAnsi="Arial" w:cs="Arial"/>
          <w:sz w:val="28"/>
        </w:rPr>
      </w:pPr>
    </w:p>
    <w:p w:rsidR="002C33BE" w:rsidRDefault="002C33BE" w:rsidP="002C33BE">
      <w:pPr>
        <w:spacing w:after="0" w:line="360" w:lineRule="auto"/>
        <w:ind w:left="567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METODOLOGIA:</w:t>
      </w:r>
    </w:p>
    <w:p w:rsidR="002C33BE" w:rsidRPr="008E7C96" w:rsidRDefault="002C33BE" w:rsidP="002C33BE">
      <w:pPr>
        <w:spacing w:after="0" w:line="36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LER A </w:t>
      </w:r>
      <w:r w:rsidRPr="008E7C96">
        <w:rPr>
          <w:rFonts w:ascii="Arial" w:hAnsi="Arial" w:cs="Arial"/>
          <w:sz w:val="24"/>
          <w:szCs w:val="24"/>
        </w:rPr>
        <w:t xml:space="preserve">ORAÇÃO COM ATENÇÃO PARA PODER REALIZAR A ATIVIDADE. </w:t>
      </w:r>
    </w:p>
    <w:p w:rsidR="002C33BE" w:rsidRPr="008E7C96" w:rsidRDefault="002C33BE" w:rsidP="002C33BE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8E7C96">
        <w:rPr>
          <w:rFonts w:ascii="Arial" w:hAnsi="Arial" w:cs="Arial"/>
          <w:sz w:val="24"/>
          <w:szCs w:val="24"/>
        </w:rPr>
        <w:t>RESPONDA AS QUESTÕES COM SUAS PALAVRAS, E DESENHE NO ESPAÇO A BAIXO O QUE VOCÊ SENTE AO FAZER O BEM PARA OS OUTROS.</w:t>
      </w:r>
    </w:p>
    <w:p w:rsidR="002C33BE" w:rsidRDefault="002C33BE" w:rsidP="002C33BE">
      <w:pPr>
        <w:spacing w:after="0"/>
        <w:ind w:left="720"/>
        <w:contextualSpacing/>
        <w:jc w:val="both"/>
        <w:rPr>
          <w:rFonts w:ascii="Arial" w:hAnsi="Arial" w:cs="Arial"/>
          <w:sz w:val="28"/>
        </w:rPr>
      </w:pPr>
    </w:p>
    <w:p w:rsidR="002C33BE" w:rsidRPr="00185A61" w:rsidRDefault="002C33BE" w:rsidP="002C33BE">
      <w:pPr>
        <w:spacing w:after="0"/>
        <w:ind w:left="720"/>
        <w:contextualSpacing/>
        <w:jc w:val="both"/>
        <w:rPr>
          <w:rFonts w:ascii="Arial" w:hAnsi="Arial" w:cs="Arial"/>
          <w:b/>
          <w:sz w:val="28"/>
        </w:rPr>
      </w:pPr>
      <w:r w:rsidRPr="00185A61">
        <w:rPr>
          <w:rFonts w:ascii="Arial" w:hAnsi="Arial" w:cs="Arial"/>
          <w:b/>
          <w:sz w:val="28"/>
        </w:rPr>
        <w:t xml:space="preserve">AVALIAÇÃO: </w:t>
      </w:r>
    </w:p>
    <w:p w:rsidR="002C33BE" w:rsidRPr="008E7C96" w:rsidRDefault="002C33BE" w:rsidP="002C33BE">
      <w:pPr>
        <w:spacing w:after="0" w:line="360" w:lineRule="auto"/>
        <w:contextualSpacing/>
        <w:jc w:val="both"/>
        <w:rPr>
          <w:sz w:val="24"/>
          <w:szCs w:val="24"/>
        </w:rPr>
      </w:pPr>
      <w:r w:rsidRPr="00185A61">
        <w:rPr>
          <w:rFonts w:ascii="Arial" w:hAnsi="Arial" w:cs="Arial"/>
          <w:sz w:val="28"/>
        </w:rPr>
        <w:tab/>
      </w:r>
      <w:r w:rsidRPr="008E7C96">
        <w:rPr>
          <w:rFonts w:ascii="Arial" w:hAnsi="Arial" w:cs="Arial"/>
          <w:sz w:val="24"/>
          <w:szCs w:val="24"/>
        </w:rPr>
        <w:t xml:space="preserve">A AVALIAÇÃO SERÁ DE UMA FORMA DIFERENTE. OBSERVAR SE ESTÁ SENDO FEITA AS ATIVIDADES, E SE A ENTREGA É NO DIA CERTO. </w:t>
      </w:r>
    </w:p>
    <w:p w:rsidR="002C33BE" w:rsidRPr="0040339E" w:rsidRDefault="002C33BE">
      <w:pPr>
        <w:rPr>
          <w:rFonts w:ascii="Arial" w:hAnsi="Arial" w:cs="Arial"/>
        </w:rPr>
      </w:pPr>
    </w:p>
    <w:sectPr w:rsidR="002C33BE" w:rsidRPr="0040339E" w:rsidSect="004033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AE8" w:rsidRDefault="00337AE8" w:rsidP="00E2277D">
      <w:pPr>
        <w:spacing w:after="0" w:line="240" w:lineRule="auto"/>
      </w:pPr>
      <w:r>
        <w:separator/>
      </w:r>
    </w:p>
  </w:endnote>
  <w:endnote w:type="continuationSeparator" w:id="1">
    <w:p w:rsidR="00337AE8" w:rsidRDefault="00337AE8" w:rsidP="00E2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AE8" w:rsidRDefault="00337AE8" w:rsidP="00E2277D">
      <w:pPr>
        <w:spacing w:after="0" w:line="240" w:lineRule="auto"/>
      </w:pPr>
      <w:r>
        <w:separator/>
      </w:r>
    </w:p>
  </w:footnote>
  <w:footnote w:type="continuationSeparator" w:id="1">
    <w:p w:rsidR="00337AE8" w:rsidRDefault="00337AE8" w:rsidP="00E22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265EB"/>
    <w:multiLevelType w:val="hybridMultilevel"/>
    <w:tmpl w:val="8E76D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DDD"/>
    <w:rsid w:val="000A7584"/>
    <w:rsid w:val="000E493F"/>
    <w:rsid w:val="000F4514"/>
    <w:rsid w:val="001566FA"/>
    <w:rsid w:val="0018023B"/>
    <w:rsid w:val="00221F77"/>
    <w:rsid w:val="00285F82"/>
    <w:rsid w:val="002C33BE"/>
    <w:rsid w:val="00337AE8"/>
    <w:rsid w:val="0040339E"/>
    <w:rsid w:val="004D2DDD"/>
    <w:rsid w:val="005149DD"/>
    <w:rsid w:val="0051584E"/>
    <w:rsid w:val="005238C0"/>
    <w:rsid w:val="0067681B"/>
    <w:rsid w:val="00710D43"/>
    <w:rsid w:val="00717F93"/>
    <w:rsid w:val="007B4745"/>
    <w:rsid w:val="0080160F"/>
    <w:rsid w:val="00897DB9"/>
    <w:rsid w:val="00905640"/>
    <w:rsid w:val="009D2F7D"/>
    <w:rsid w:val="00A027B4"/>
    <w:rsid w:val="00CB00BC"/>
    <w:rsid w:val="00D5550D"/>
    <w:rsid w:val="00E2277D"/>
    <w:rsid w:val="00E93163"/>
    <w:rsid w:val="00F625CA"/>
    <w:rsid w:val="00F6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2DDD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77D"/>
  </w:style>
  <w:style w:type="paragraph" w:styleId="Rodap">
    <w:name w:val="footer"/>
    <w:basedOn w:val="Normal"/>
    <w:link w:val="Rodap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77D"/>
  </w:style>
  <w:style w:type="paragraph" w:styleId="PargrafodaLista">
    <w:name w:val="List Paragraph"/>
    <w:basedOn w:val="Normal"/>
    <w:uiPriority w:val="34"/>
    <w:qFormat/>
    <w:rsid w:val="00523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2DDD"/>
    <w:pPr>
      <w:widowControl w:val="0"/>
      <w:autoSpaceDE w:val="0"/>
      <w:autoSpaceDN w:val="0"/>
      <w:spacing w:after="0" w:line="240" w:lineRule="auto"/>
      <w:ind w:left="170"/>
    </w:pPr>
    <w:rPr>
      <w:rFonts w:ascii="Verdana" w:eastAsia="Verdana" w:hAnsi="Verdana" w:cs="Verdana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77D"/>
  </w:style>
  <w:style w:type="paragraph" w:styleId="Rodap">
    <w:name w:val="footer"/>
    <w:basedOn w:val="Normal"/>
    <w:link w:val="RodapChar"/>
    <w:uiPriority w:val="99"/>
    <w:unhideWhenUsed/>
    <w:rsid w:val="00E227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77D"/>
  </w:style>
  <w:style w:type="paragraph" w:styleId="PargrafodaLista">
    <w:name w:val="List Paragraph"/>
    <w:basedOn w:val="Normal"/>
    <w:uiPriority w:val="34"/>
    <w:qFormat/>
    <w:rsid w:val="00523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Irati</dc:creator>
  <cp:lastModifiedBy>Meganet Info</cp:lastModifiedBy>
  <cp:revision>3</cp:revision>
  <dcterms:created xsi:type="dcterms:W3CDTF">2021-03-24T10:57:00Z</dcterms:created>
  <dcterms:modified xsi:type="dcterms:W3CDTF">2021-03-24T13:37:00Z</dcterms:modified>
</cp:coreProperties>
</file>